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48" w:rsidRPr="00E33167" w:rsidRDefault="00AA0348" w:rsidP="00AA0348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-248920</wp:posOffset>
            </wp:positionV>
            <wp:extent cx="360045" cy="54292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67">
        <w:rPr>
          <w:sz w:val="28"/>
          <w:szCs w:val="28"/>
          <w:lang w:val="uk-UA"/>
        </w:rPr>
        <w:t>У  К  Р А  Ї  Н  А</w:t>
      </w:r>
    </w:p>
    <w:p w:rsidR="00AA0348" w:rsidRPr="00E33167" w:rsidRDefault="00AA0348" w:rsidP="00AA0348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>ТОМАШПІЛЬСЬКА РАЙОННА РАДА</w:t>
      </w:r>
    </w:p>
    <w:p w:rsidR="00AA0348" w:rsidRPr="00E33167" w:rsidRDefault="00AA0348" w:rsidP="00AA0348">
      <w:pPr>
        <w:pStyle w:val="1"/>
        <w:spacing w:before="0" w:beforeAutospacing="0" w:after="0" w:afterAutospacing="0"/>
        <w:ind w:firstLineChars="201" w:firstLine="565"/>
        <w:jc w:val="center"/>
        <w:rPr>
          <w:sz w:val="28"/>
          <w:szCs w:val="28"/>
          <w:lang w:val="uk-UA"/>
        </w:rPr>
      </w:pPr>
      <w:r w:rsidRPr="00E33167">
        <w:rPr>
          <w:sz w:val="28"/>
          <w:szCs w:val="28"/>
          <w:lang w:val="uk-UA"/>
        </w:rPr>
        <w:t>В І Н Н И Ц Ь К О Ї  О Б Л А С Т І</w:t>
      </w:r>
    </w:p>
    <w:p w:rsidR="00AA0348" w:rsidRPr="00E33167" w:rsidRDefault="00AA0348" w:rsidP="00AA0348">
      <w:pPr>
        <w:spacing w:after="0" w:line="240" w:lineRule="auto"/>
        <w:ind w:firstLineChars="201" w:firstLine="56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0348" w:rsidRPr="00AA0348" w:rsidRDefault="00AA0348" w:rsidP="008C7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167">
        <w:rPr>
          <w:rFonts w:ascii="Times New Roman" w:hAnsi="Times New Roman" w:cs="Times New Roman"/>
          <w:b/>
          <w:sz w:val="28"/>
          <w:szCs w:val="28"/>
          <w:lang w:val="uk-UA"/>
        </w:rPr>
        <w:t>РІШЕННЯ  №</w:t>
      </w:r>
      <w:r w:rsidR="00DD42FF">
        <w:rPr>
          <w:rFonts w:ascii="Times New Roman" w:hAnsi="Times New Roman" w:cs="Times New Roman"/>
          <w:b/>
          <w:sz w:val="28"/>
          <w:szCs w:val="28"/>
          <w:lang w:val="uk-UA"/>
        </w:rPr>
        <w:t>337</w:t>
      </w:r>
    </w:p>
    <w:p w:rsidR="00AA0348" w:rsidRPr="00B60820" w:rsidRDefault="00AA0348" w:rsidP="008C7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A0348" w:rsidRPr="00B60820" w:rsidRDefault="00AA0348" w:rsidP="008C7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0820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529EC" w:rsidRPr="00B60820">
        <w:rPr>
          <w:rFonts w:ascii="Times New Roman" w:hAnsi="Times New Roman" w:cs="Times New Roman"/>
          <w:sz w:val="26"/>
          <w:szCs w:val="26"/>
        </w:rPr>
        <w:t>5</w:t>
      </w:r>
      <w:r w:rsidRPr="00B60820">
        <w:rPr>
          <w:rFonts w:ascii="Times New Roman" w:hAnsi="Times New Roman" w:cs="Times New Roman"/>
          <w:sz w:val="26"/>
          <w:szCs w:val="26"/>
        </w:rPr>
        <w:t xml:space="preserve"> </w:t>
      </w:r>
      <w:r w:rsidR="00C529EC" w:rsidRPr="00B60820">
        <w:rPr>
          <w:rFonts w:ascii="Times New Roman" w:hAnsi="Times New Roman" w:cs="Times New Roman"/>
          <w:sz w:val="26"/>
          <w:szCs w:val="26"/>
          <w:lang w:val="uk-UA"/>
        </w:rPr>
        <w:t>грудня</w:t>
      </w:r>
      <w:r w:rsidRPr="00B60820">
        <w:rPr>
          <w:rFonts w:ascii="Times New Roman" w:hAnsi="Times New Roman" w:cs="Times New Roman"/>
          <w:sz w:val="26"/>
          <w:szCs w:val="26"/>
          <w:lang w:val="uk-UA"/>
        </w:rPr>
        <w:t xml:space="preserve"> 2017 року</w:t>
      </w:r>
      <w:r w:rsidR="008C7CF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C7CF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082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082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29EC" w:rsidRPr="00B6082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29EC" w:rsidRPr="00B6082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0533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bookmarkStart w:id="0" w:name="_GoBack"/>
      <w:bookmarkEnd w:id="0"/>
      <w:r w:rsidR="00C529EC" w:rsidRPr="00B60820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Pr="00B60820">
        <w:rPr>
          <w:rFonts w:ascii="Times New Roman" w:hAnsi="Times New Roman" w:cs="Times New Roman"/>
          <w:sz w:val="26"/>
          <w:szCs w:val="26"/>
          <w:lang w:val="uk-UA"/>
        </w:rPr>
        <w:t xml:space="preserve"> сесія 7 скликання</w:t>
      </w:r>
    </w:p>
    <w:p w:rsidR="00AA0348" w:rsidRPr="00B60820" w:rsidRDefault="00AA0348" w:rsidP="008C7CF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AA0348" w:rsidRPr="00B60820" w:rsidRDefault="00C529EC" w:rsidP="008C7CF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B608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Про</w:t>
      </w:r>
      <w:r w:rsidR="00FD7254" w:rsidRPr="00B608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передачу</w:t>
      </w:r>
      <w:r w:rsidRPr="00B608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на баланс</w:t>
      </w:r>
      <w:r w:rsidR="00FD7254" w:rsidRPr="00B608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приміщень</w:t>
      </w:r>
    </w:p>
    <w:p w:rsidR="00AA0348" w:rsidRPr="00B60820" w:rsidRDefault="00AA0348" w:rsidP="008C7CF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AA0348" w:rsidRPr="00B60820" w:rsidRDefault="007F0CE6" w:rsidP="008C7C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B608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AA0348" w:rsidRPr="00B608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враховуючи клопотання відділу освіти Томашпільської районної державної адміністрації</w:t>
      </w:r>
      <w:r w:rsidR="00B511EA" w:rsidRPr="00B608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, </w:t>
      </w:r>
      <w:r w:rsidR="00AA0348" w:rsidRPr="00B608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="00AA0348" w:rsidRPr="00B608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ВИРІШИЛА:</w:t>
      </w:r>
    </w:p>
    <w:p w:rsidR="00AA0348" w:rsidRPr="00B60820" w:rsidRDefault="00AA0348" w:rsidP="008C7C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CB5BD6" w:rsidRPr="00B60820" w:rsidRDefault="00693B4A" w:rsidP="008C7CFE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Закріпити на праві оперативного управління та поставити на баланс</w:t>
      </w:r>
      <w:r w:rsidR="00C529EC" w:rsidRPr="00B60820">
        <w:rPr>
          <w:sz w:val="26"/>
          <w:szCs w:val="26"/>
          <w:lang w:val="uk-UA"/>
        </w:rPr>
        <w:t xml:space="preserve"> </w:t>
      </w:r>
      <w:r w:rsidR="00AA0348" w:rsidRPr="00B60820">
        <w:rPr>
          <w:sz w:val="26"/>
          <w:szCs w:val="26"/>
          <w:lang w:val="uk-UA"/>
        </w:rPr>
        <w:t>відділу освіти Томашпільської районної державної адміністрації</w:t>
      </w:r>
      <w:r w:rsidR="00C529EC" w:rsidRPr="00B60820">
        <w:rPr>
          <w:sz w:val="26"/>
          <w:szCs w:val="26"/>
          <w:lang w:val="uk-UA"/>
        </w:rPr>
        <w:t xml:space="preserve"> приміщення, що знаходяться за адресою: смт.Томашпіль, пл.Тараса Шевченка,</w:t>
      </w:r>
      <w:r w:rsidR="00786029">
        <w:rPr>
          <w:sz w:val="26"/>
          <w:szCs w:val="26"/>
          <w:lang w:val="uk-UA"/>
        </w:rPr>
        <w:t xml:space="preserve"> </w:t>
      </w:r>
      <w:r w:rsidR="00C529EC" w:rsidRPr="00B60820">
        <w:rPr>
          <w:sz w:val="26"/>
          <w:szCs w:val="26"/>
          <w:lang w:val="uk-UA"/>
        </w:rPr>
        <w:t>2, Адмінбудинок №1</w:t>
      </w:r>
      <w:r w:rsidR="007F0CE6" w:rsidRPr="00B60820">
        <w:rPr>
          <w:sz w:val="26"/>
          <w:szCs w:val="26"/>
          <w:lang w:val="uk-UA"/>
        </w:rPr>
        <w:t>, а саме:</w:t>
      </w:r>
    </w:p>
    <w:p w:rsidR="007F0CE6" w:rsidRPr="00B60820" w:rsidRDefault="007F0CE6" w:rsidP="008C7CFE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B60820">
        <w:rPr>
          <w:sz w:val="26"/>
          <w:szCs w:val="26"/>
          <w:lang w:val="uk-UA"/>
        </w:rPr>
        <w:t xml:space="preserve">кімнати </w:t>
      </w:r>
      <w:r w:rsidR="00DD6A34" w:rsidRPr="00B60820">
        <w:rPr>
          <w:sz w:val="26"/>
          <w:szCs w:val="26"/>
          <w:lang w:val="uk-UA"/>
        </w:rPr>
        <w:t xml:space="preserve">№ 9 та </w:t>
      </w:r>
      <w:r w:rsidRPr="00B60820">
        <w:rPr>
          <w:sz w:val="26"/>
          <w:szCs w:val="26"/>
          <w:lang w:val="uk-UA"/>
        </w:rPr>
        <w:t xml:space="preserve">10 </w:t>
      </w:r>
      <w:r w:rsidR="00DD6A34" w:rsidRPr="00B60820">
        <w:rPr>
          <w:sz w:val="26"/>
          <w:szCs w:val="26"/>
          <w:lang w:val="uk-UA"/>
        </w:rPr>
        <w:t xml:space="preserve">другого поверху </w:t>
      </w:r>
      <w:r w:rsidR="00DD42FF">
        <w:rPr>
          <w:sz w:val="26"/>
          <w:szCs w:val="26"/>
          <w:lang w:val="uk-UA"/>
        </w:rPr>
        <w:t>- загальною площею 32,9 кв.м;</w:t>
      </w:r>
      <w:r w:rsidRPr="00B60820">
        <w:rPr>
          <w:sz w:val="26"/>
          <w:szCs w:val="26"/>
          <w:lang w:val="uk-UA"/>
        </w:rPr>
        <w:t xml:space="preserve"> </w:t>
      </w:r>
    </w:p>
    <w:p w:rsidR="007F0CE6" w:rsidRPr="00B60820" w:rsidRDefault="007F0CE6" w:rsidP="008C7CFE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B60820">
        <w:rPr>
          <w:sz w:val="26"/>
          <w:szCs w:val="26"/>
          <w:lang w:val="uk-UA"/>
        </w:rPr>
        <w:t xml:space="preserve">частина коридору </w:t>
      </w:r>
      <w:r w:rsidR="00DD6A34" w:rsidRPr="00B60820">
        <w:rPr>
          <w:sz w:val="26"/>
          <w:szCs w:val="26"/>
          <w:lang w:val="uk-UA"/>
        </w:rPr>
        <w:t xml:space="preserve">другого поверху </w:t>
      </w:r>
      <w:r w:rsidR="00DD42FF">
        <w:rPr>
          <w:sz w:val="26"/>
          <w:szCs w:val="26"/>
          <w:lang w:val="uk-UA"/>
        </w:rPr>
        <w:t>– загальною площею 13,6 кв.м;</w:t>
      </w:r>
      <w:r w:rsidRPr="00B60820">
        <w:rPr>
          <w:sz w:val="26"/>
          <w:szCs w:val="26"/>
          <w:lang w:val="uk-UA"/>
        </w:rPr>
        <w:t xml:space="preserve"> </w:t>
      </w:r>
    </w:p>
    <w:p w:rsidR="000C73E5" w:rsidRPr="00B60820" w:rsidRDefault="007F0CE6" w:rsidP="008C7CFE">
      <w:pPr>
        <w:pStyle w:val="a3"/>
        <w:numPr>
          <w:ilvl w:val="0"/>
          <w:numId w:val="5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B60820">
        <w:rPr>
          <w:sz w:val="26"/>
          <w:szCs w:val="26"/>
          <w:lang w:val="uk-UA"/>
        </w:rPr>
        <w:t>частина сходинкової кл</w:t>
      </w:r>
      <w:r w:rsidR="00DD42FF">
        <w:rPr>
          <w:sz w:val="26"/>
          <w:szCs w:val="26"/>
          <w:lang w:val="uk-UA"/>
        </w:rPr>
        <w:t>ітини - загальною площею 5 кв.м;</w:t>
      </w:r>
    </w:p>
    <w:p w:rsidR="00DD6A34" w:rsidRPr="00B60820" w:rsidRDefault="00DD6A34" w:rsidP="008C7CFE">
      <w:pPr>
        <w:pStyle w:val="a3"/>
        <w:numPr>
          <w:ilvl w:val="0"/>
          <w:numId w:val="5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B60820">
        <w:rPr>
          <w:sz w:val="26"/>
          <w:szCs w:val="26"/>
          <w:lang w:val="uk-UA"/>
        </w:rPr>
        <w:t>кімнату №1 першого поверху – загальною площею 9,09 кв.м.</w:t>
      </w:r>
    </w:p>
    <w:p w:rsidR="00B60820" w:rsidRPr="00B60820" w:rsidRDefault="00B60820" w:rsidP="008C7CFE">
      <w:pPr>
        <w:pStyle w:val="a3"/>
        <w:ind w:left="0" w:firstLine="567"/>
        <w:rPr>
          <w:sz w:val="26"/>
          <w:szCs w:val="26"/>
          <w:lang w:val="uk-UA"/>
        </w:rPr>
      </w:pPr>
    </w:p>
    <w:p w:rsidR="00B60820" w:rsidRDefault="00693B4A" w:rsidP="008C7CFE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Відділу</w:t>
      </w:r>
      <w:r w:rsidR="00B60820" w:rsidRPr="00B60820">
        <w:rPr>
          <w:sz w:val="26"/>
          <w:szCs w:val="26"/>
          <w:lang w:val="uk-UA"/>
        </w:rPr>
        <w:t xml:space="preserve"> освіти районної державної адміністрації (Кравчук В.В.) </w:t>
      </w:r>
      <w:r>
        <w:rPr>
          <w:sz w:val="26"/>
          <w:szCs w:val="26"/>
          <w:lang w:val="uk-UA"/>
        </w:rPr>
        <w:t>прийняття</w:t>
      </w:r>
      <w:r w:rsidR="00B60820" w:rsidRPr="00B60820">
        <w:rPr>
          <w:sz w:val="26"/>
          <w:szCs w:val="26"/>
          <w:lang w:val="uk-UA"/>
        </w:rPr>
        <w:t xml:space="preserve"> приміщень на баланс відділу освіти райдержадміністрації здійснити у відповідності до чинного законодавства України у п’ятиденний термін.</w:t>
      </w:r>
    </w:p>
    <w:p w:rsidR="008C7CFE" w:rsidRPr="00B60820" w:rsidRDefault="008C7CFE" w:rsidP="008C7CFE">
      <w:pPr>
        <w:pStyle w:val="a3"/>
        <w:ind w:left="567"/>
        <w:jc w:val="both"/>
        <w:rPr>
          <w:sz w:val="26"/>
          <w:szCs w:val="26"/>
          <w:lang w:val="uk-UA"/>
        </w:rPr>
      </w:pPr>
    </w:p>
    <w:p w:rsidR="00AA0348" w:rsidRDefault="00AA0348" w:rsidP="008C7CFE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B60820">
        <w:rPr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</w:p>
    <w:p w:rsidR="00693B4A" w:rsidRPr="00B60820" w:rsidRDefault="00693B4A" w:rsidP="008C7CFE">
      <w:pPr>
        <w:pStyle w:val="a3"/>
        <w:ind w:left="0" w:firstLine="567"/>
        <w:jc w:val="both"/>
        <w:rPr>
          <w:sz w:val="26"/>
          <w:szCs w:val="26"/>
          <w:lang w:val="uk-UA"/>
        </w:rPr>
      </w:pPr>
    </w:p>
    <w:p w:rsidR="00AA0348" w:rsidRDefault="00AA0348" w:rsidP="008C7CFE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8C7CFE" w:rsidRPr="00DD6A34" w:rsidRDefault="008C7CFE" w:rsidP="008C7CFE">
      <w:pPr>
        <w:pStyle w:val="a3"/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516EC9" w:rsidRPr="008C7CFE" w:rsidRDefault="00AA0348" w:rsidP="008C7C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r w:rsidRPr="00DD6A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Голова районної ради</w:t>
      </w:r>
      <w:r w:rsidR="008C7C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8C7C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8C7C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8C7C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8C7C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Pr="00DD6A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Д.Коритчук</w:t>
      </w:r>
    </w:p>
    <w:sectPr w:rsidR="00516EC9" w:rsidRPr="008C7CFE" w:rsidSect="008C7C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15A"/>
    <w:multiLevelType w:val="hybridMultilevel"/>
    <w:tmpl w:val="B380D890"/>
    <w:lvl w:ilvl="0" w:tplc="8BAE36F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D06D7D"/>
    <w:multiLevelType w:val="hybridMultilevel"/>
    <w:tmpl w:val="5B96EB9A"/>
    <w:lvl w:ilvl="0" w:tplc="CCE88E4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164B3"/>
    <w:multiLevelType w:val="hybridMultilevel"/>
    <w:tmpl w:val="5E94DC1C"/>
    <w:lvl w:ilvl="0" w:tplc="8DFEB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C7986"/>
    <w:multiLevelType w:val="hybridMultilevel"/>
    <w:tmpl w:val="9DAE8DCC"/>
    <w:lvl w:ilvl="0" w:tplc="C22225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717535"/>
    <w:multiLevelType w:val="hybridMultilevel"/>
    <w:tmpl w:val="CE0E6540"/>
    <w:lvl w:ilvl="0" w:tplc="6A92E8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C05F85"/>
    <w:multiLevelType w:val="hybridMultilevel"/>
    <w:tmpl w:val="1C368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48"/>
    <w:rsid w:val="00020844"/>
    <w:rsid w:val="000C73E5"/>
    <w:rsid w:val="00100B73"/>
    <w:rsid w:val="00147FFE"/>
    <w:rsid w:val="001E70AF"/>
    <w:rsid w:val="002325EE"/>
    <w:rsid w:val="002969E0"/>
    <w:rsid w:val="00315844"/>
    <w:rsid w:val="003E3342"/>
    <w:rsid w:val="004C5931"/>
    <w:rsid w:val="00516EC9"/>
    <w:rsid w:val="0055720F"/>
    <w:rsid w:val="00583C80"/>
    <w:rsid w:val="005C0533"/>
    <w:rsid w:val="00693B4A"/>
    <w:rsid w:val="00786029"/>
    <w:rsid w:val="007F0CE6"/>
    <w:rsid w:val="008C7CFE"/>
    <w:rsid w:val="008E32D0"/>
    <w:rsid w:val="00AA0348"/>
    <w:rsid w:val="00B511EA"/>
    <w:rsid w:val="00B60820"/>
    <w:rsid w:val="00BF036B"/>
    <w:rsid w:val="00C32A7A"/>
    <w:rsid w:val="00C529EC"/>
    <w:rsid w:val="00C6285A"/>
    <w:rsid w:val="00C75F0F"/>
    <w:rsid w:val="00CB5BD6"/>
    <w:rsid w:val="00CC5F94"/>
    <w:rsid w:val="00DD42FF"/>
    <w:rsid w:val="00DD6A34"/>
    <w:rsid w:val="00E66606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051"/>
  <w15:docId w15:val="{CF507A59-6AC7-426F-9C55-34218FCE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348"/>
  </w:style>
  <w:style w:type="paragraph" w:styleId="1">
    <w:name w:val="heading 1"/>
    <w:basedOn w:val="a"/>
    <w:link w:val="10"/>
    <w:uiPriority w:val="9"/>
    <w:qFormat/>
    <w:rsid w:val="00AA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27</cp:revision>
  <cp:lastPrinted>2017-11-27T15:12:00Z</cp:lastPrinted>
  <dcterms:created xsi:type="dcterms:W3CDTF">2017-09-14T12:34:00Z</dcterms:created>
  <dcterms:modified xsi:type="dcterms:W3CDTF">2017-12-08T10:19:00Z</dcterms:modified>
</cp:coreProperties>
</file>